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19A9" w:rsidRPr="00292CC3" w:rsidRDefault="008819A9" w:rsidP="008819A9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2244FD26" wp14:editId="4BB06A27">
            <wp:extent cx="628650" cy="781050"/>
            <wp:effectExtent l="0" t="0" r="0" b="0"/>
            <wp:docPr id="10" name="Рисунок 10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19A9" w:rsidRPr="00292CC3" w:rsidRDefault="008819A9" w:rsidP="008819A9">
      <w:pPr>
        <w:jc w:val="center"/>
      </w:pPr>
    </w:p>
    <w:p w:rsidR="008819A9" w:rsidRPr="00292CC3" w:rsidRDefault="008819A9" w:rsidP="008819A9">
      <w:pPr>
        <w:jc w:val="center"/>
      </w:pPr>
      <w:r w:rsidRPr="00292CC3">
        <w:t>АДМИНИСТРАЦИЯ СЕЛЬСКОГО ПОСЕЛЕНИЯ КИРИЛЛОВКА МУНИЦИПАЛЬНОГО РАЙОНА СТАВРОПОЛЬСКИЙ САМАРСКОЙ ОБЛАСТИ</w:t>
      </w:r>
    </w:p>
    <w:p w:rsidR="008819A9" w:rsidRPr="00292CC3" w:rsidRDefault="008819A9" w:rsidP="008819A9">
      <w:pPr>
        <w:jc w:val="center"/>
      </w:pPr>
    </w:p>
    <w:p w:rsidR="008819A9" w:rsidRPr="00292CC3" w:rsidRDefault="008819A9" w:rsidP="008819A9">
      <w:pPr>
        <w:jc w:val="center"/>
      </w:pPr>
      <w:r w:rsidRPr="00292CC3">
        <w:t>ПОСТАНОВЛЕНИЕ</w:t>
      </w:r>
    </w:p>
    <w:p w:rsidR="008819A9" w:rsidRPr="00292CC3" w:rsidRDefault="008819A9" w:rsidP="008819A9">
      <w:pPr>
        <w:jc w:val="center"/>
      </w:pPr>
    </w:p>
    <w:p w:rsidR="00D21607" w:rsidRDefault="00D21607" w:rsidP="00D2160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568"/>
        </w:tabs>
      </w:pPr>
      <w:r>
        <w:rPr>
          <w:b/>
        </w:rPr>
        <w:t>от 25.12.2023г.</w:t>
      </w:r>
      <w:r>
        <w:t xml:space="preserve">                                                                           </w:t>
      </w:r>
      <w:r>
        <w:tab/>
      </w:r>
      <w:r>
        <w:tab/>
        <w:t xml:space="preserve"> </w:t>
      </w:r>
      <w:r>
        <w:tab/>
      </w:r>
      <w:r>
        <w:rPr>
          <w:b/>
        </w:rPr>
        <w:t>№ 68</w:t>
      </w:r>
      <w:bookmarkStart w:id="0" w:name="_GoBack"/>
      <w:bookmarkEnd w:id="0"/>
    </w:p>
    <w:p w:rsidR="008819A9" w:rsidRPr="00292CC3" w:rsidRDefault="008819A9" w:rsidP="008819A9"/>
    <w:p w:rsidR="008819A9" w:rsidRPr="00292CC3" w:rsidRDefault="008819A9" w:rsidP="008819A9">
      <w:pPr>
        <w:jc w:val="center"/>
        <w:rPr>
          <w:b/>
        </w:rPr>
      </w:pPr>
    </w:p>
    <w:p w:rsidR="008819A9" w:rsidRPr="00292CC3" w:rsidRDefault="008819A9" w:rsidP="008819A9">
      <w:pPr>
        <w:pStyle w:val="a3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Pr="00292CC3">
        <w:rPr>
          <w:rStyle w:val="FontStyle38"/>
          <w:b/>
        </w:rPr>
        <w:t>Кирилловка</w:t>
      </w:r>
      <w:r w:rsidRPr="00292CC3">
        <w:rPr>
          <w:b/>
        </w:rPr>
        <w:t xml:space="preserve"> муниципального района Ставропольский Самарской области на мероприятие по развитию </w:t>
      </w:r>
      <w:r w:rsidRPr="00292CC3">
        <w:rPr>
          <w:b/>
          <w:color w:val="000000"/>
        </w:rPr>
        <w:t>социальной политики,</w:t>
      </w:r>
      <w:r w:rsidRPr="00292CC3">
        <w:rPr>
          <w:b/>
        </w:rPr>
        <w:t xml:space="preserve"> </w:t>
      </w:r>
      <w:r w:rsidRPr="00292CC3">
        <w:rPr>
          <w:b/>
          <w:color w:val="000000"/>
        </w:rPr>
        <w:t xml:space="preserve">социальной </w:t>
      </w:r>
      <w:r w:rsidRPr="00292CC3">
        <w:rPr>
          <w:b/>
        </w:rPr>
        <w:t xml:space="preserve"> поддержки</w:t>
      </w:r>
      <w:r w:rsidRPr="00292CC3">
        <w:rPr>
          <w:b/>
          <w:color w:val="000000"/>
        </w:rPr>
        <w:t xml:space="preserve"> сельского поселения</w:t>
      </w:r>
      <w:r w:rsidRPr="00292CC3">
        <w:rPr>
          <w:b/>
        </w:rPr>
        <w:t>, доступной среде для инвалидов и других маломобильных групп граждан, содействию трудоустройства безработных граждан,  поддержки отрасли культуры, осуществлению капитального текущего ремонта учреждений, празднично-досуговыв мероприятий для граждан, проживающих на территории сельского поселения Кирилловка муниципального района Ставропольский Самарской области</w:t>
      </w:r>
    </w:p>
    <w:p w:rsidR="008819A9" w:rsidRPr="00292CC3" w:rsidRDefault="008819A9" w:rsidP="008819A9">
      <w:pPr>
        <w:spacing w:line="276" w:lineRule="auto"/>
        <w:jc w:val="center"/>
        <w:rPr>
          <w:b/>
        </w:rPr>
      </w:pPr>
    </w:p>
    <w:p w:rsidR="008819A9" w:rsidRPr="00292CC3" w:rsidRDefault="008819A9" w:rsidP="008819A9">
      <w:pPr>
        <w:spacing w:line="276" w:lineRule="auto"/>
        <w:jc w:val="center"/>
        <w:rPr>
          <w:b/>
        </w:rPr>
      </w:pPr>
    </w:p>
    <w:p w:rsidR="008819A9" w:rsidRPr="00292CC3" w:rsidRDefault="008819A9" w:rsidP="008819A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и </w:t>
      </w:r>
      <w:r w:rsidRPr="00292CC3">
        <w:rPr>
          <w:rStyle w:val="FontStyle16"/>
        </w:rPr>
        <w:t xml:space="preserve"> руководствуясь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:rsidR="008819A9" w:rsidRPr="00292CC3" w:rsidRDefault="008819A9" w:rsidP="008819A9">
      <w:pPr>
        <w:pStyle w:val="a3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 относится </w:t>
      </w:r>
      <w:r w:rsidRPr="00292CC3">
        <w:t xml:space="preserve">развитие </w:t>
      </w:r>
      <w:r w:rsidRPr="00292CC3">
        <w:rPr>
          <w:color w:val="000000"/>
        </w:rPr>
        <w:t>социальной политики,</w:t>
      </w:r>
      <w:r w:rsidRPr="00292CC3">
        <w:t xml:space="preserve"> </w:t>
      </w:r>
      <w:r w:rsidRPr="00292CC3">
        <w:rPr>
          <w:color w:val="000000"/>
        </w:rPr>
        <w:t xml:space="preserve">социальная </w:t>
      </w:r>
      <w:r w:rsidRPr="00292CC3">
        <w:t xml:space="preserve"> поддержка,</w:t>
      </w:r>
      <w:r w:rsidRPr="00292CC3">
        <w:rPr>
          <w:color w:val="000000"/>
        </w:rPr>
        <w:t xml:space="preserve"> сельского поселения</w:t>
      </w:r>
      <w:r w:rsidRPr="00292CC3">
        <w:t xml:space="preserve"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Кирилловка муниципального района Ставропольский Самарской области муниципальной программы 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Pr="00292CC3">
        <w:rPr>
          <w:rStyle w:val="FontStyle38"/>
        </w:rPr>
        <w:t xml:space="preserve">Кирилловка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:rsidR="008819A9" w:rsidRPr="00292CC3" w:rsidRDefault="008819A9" w:rsidP="008819A9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</w:t>
      </w:r>
      <w:r w:rsidRPr="00292CC3">
        <w:rPr>
          <w:lang w:bidi="ru-RU"/>
        </w:rPr>
        <w:lastRenderedPageBreak/>
        <w:t xml:space="preserve">распорядителю бюджетных средств – администрация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Pr="00292CC3">
        <w:rPr>
          <w:rStyle w:val="FontStyle38"/>
        </w:rPr>
        <w:t>Кирилловка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rStyle w:val="FontStyle15"/>
        </w:rPr>
      </w:pPr>
      <w:r w:rsidRPr="00292CC3">
        <w:rPr>
          <w:lang w:bidi="ru-RU"/>
        </w:rPr>
        <w:t>5. Опубликовать настоящее  постановление  в  газете «</w:t>
      </w:r>
      <w:r w:rsidRPr="00292CC3">
        <w:t xml:space="preserve">Кирилловский Вестник» и разместить на официальном сайте администрации сельского поселения Кирилловка в сети Интернет </w:t>
      </w:r>
      <w:r w:rsidRPr="00292CC3">
        <w:rPr>
          <w:rStyle w:val="FontStyle15"/>
          <w:lang w:val="en-US"/>
        </w:rPr>
        <w:t>kirillovka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stavrsp</w:t>
      </w:r>
      <w:r w:rsidRPr="00292CC3">
        <w:rPr>
          <w:rStyle w:val="FontStyle15"/>
        </w:rPr>
        <w:t>.</w:t>
      </w:r>
      <w:r w:rsidRPr="00292CC3">
        <w:rPr>
          <w:rStyle w:val="FontStyle15"/>
          <w:lang w:val="en-US"/>
        </w:rPr>
        <w:t>ru</w:t>
      </w:r>
      <w:r w:rsidRPr="00292CC3">
        <w:rPr>
          <w:rStyle w:val="FontStyle15"/>
        </w:rPr>
        <w:t xml:space="preserve">. 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:rsidR="008819A9" w:rsidRPr="00292CC3" w:rsidRDefault="008819A9" w:rsidP="008819A9">
      <w:pPr>
        <w:tabs>
          <w:tab w:val="left" w:pos="1134"/>
        </w:tabs>
        <w:spacing w:line="276" w:lineRule="auto"/>
        <w:ind w:firstLine="708"/>
        <w:jc w:val="both"/>
      </w:pPr>
    </w:p>
    <w:p w:rsidR="008819A9" w:rsidRPr="00292CC3" w:rsidRDefault="008819A9" w:rsidP="008819A9">
      <w:pPr>
        <w:spacing w:line="276" w:lineRule="auto"/>
        <w:ind w:right="-2"/>
      </w:pPr>
    </w:p>
    <w:p w:rsidR="008819A9" w:rsidRPr="00292CC3" w:rsidRDefault="008819A9" w:rsidP="008819A9">
      <w:pPr>
        <w:tabs>
          <w:tab w:val="left" w:pos="1134"/>
        </w:tabs>
        <w:spacing w:line="276" w:lineRule="auto"/>
      </w:pPr>
    </w:p>
    <w:p w:rsidR="008819A9" w:rsidRPr="00292CC3" w:rsidRDefault="008819A9" w:rsidP="008819A9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Кирилловка </w:t>
      </w:r>
    </w:p>
    <w:p w:rsidR="008819A9" w:rsidRPr="00292CC3" w:rsidRDefault="008819A9" w:rsidP="008819A9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:rsidR="001F1C03" w:rsidRDefault="008819A9" w:rsidP="008819A9">
      <w:r w:rsidRPr="00292CC3">
        <w:t>Самарской области                                                                          Г.В. Серенков</w:t>
      </w:r>
    </w:p>
    <w:sectPr w:rsidR="001F1C0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9A9"/>
    <w:rsid w:val="001F1C03"/>
    <w:rsid w:val="008819A9"/>
    <w:rsid w:val="00D21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19A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19A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19A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19A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19A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19A9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9A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6">
    <w:name w:val="Font Style16"/>
    <w:uiPriority w:val="99"/>
    <w:rsid w:val="008819A9"/>
    <w:rPr>
      <w:rFonts w:ascii="Courier New" w:hAnsi="Courier New" w:cs="Courier New" w:hint="default"/>
      <w:sz w:val="22"/>
      <w:szCs w:val="22"/>
    </w:rPr>
  </w:style>
  <w:style w:type="paragraph" w:styleId="a3">
    <w:name w:val="Normal (Web)"/>
    <w:basedOn w:val="a"/>
    <w:uiPriority w:val="99"/>
    <w:rsid w:val="008819A9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8819A9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8819A9"/>
    <w:rPr>
      <w:rFonts w:ascii="Courier New" w:hAnsi="Courier New" w:cs="Courier New"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8819A9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819A9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1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944</Words>
  <Characters>5386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Диана</dc:creator>
  <cp:lastModifiedBy>Диана</cp:lastModifiedBy>
  <cp:revision>3</cp:revision>
  <dcterms:created xsi:type="dcterms:W3CDTF">2023-12-21T11:39:00Z</dcterms:created>
  <dcterms:modified xsi:type="dcterms:W3CDTF">2023-12-22T05:26:00Z</dcterms:modified>
</cp:coreProperties>
</file>